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0B" w:rsidRDefault="0055610B" w:rsidP="005561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8627F" w:rsidRDefault="0055610B" w:rsidP="005561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1</w:t>
      </w:r>
    </w:p>
    <w:p w:rsidR="0055610B" w:rsidRPr="0055610B" w:rsidRDefault="0055610B" w:rsidP="005561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7EBB" w:rsidRPr="00267EBB" w:rsidRDefault="0055610B" w:rsidP="005561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CRITERI DI COMPILAZIONE GRADUATORIE DI CUI ALL’ART. 5</w:t>
      </w:r>
    </w:p>
    <w:p w:rsidR="0055610B" w:rsidRDefault="0055610B" w:rsidP="0055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561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RDO SULLA SOSTITUZIONE DEI DSGA</w:t>
      </w:r>
    </w:p>
    <w:p w:rsidR="0055610B" w:rsidRPr="0055610B" w:rsidRDefault="0055610B" w:rsidP="0055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561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 POSTI VACANTI E/O DISPONIBILI</w:t>
      </w:r>
    </w:p>
    <w:p w:rsidR="0055610B" w:rsidRPr="0055610B" w:rsidRDefault="0055610B" w:rsidP="0055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561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 IN OCCASIONE DI ASSENZE BREVI</w:t>
      </w:r>
    </w:p>
    <w:p w:rsidR="0055610B" w:rsidRPr="0055610B" w:rsidRDefault="002344E1" w:rsidP="0055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 2019/2020</w:t>
      </w:r>
    </w:p>
    <w:p w:rsidR="003D3325" w:rsidRDefault="003D3325" w:rsidP="00724B8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5610B" w:rsidTr="002B4D0F">
        <w:tc>
          <w:tcPr>
            <w:tcW w:w="9778" w:type="dxa"/>
            <w:gridSpan w:val="2"/>
          </w:tcPr>
          <w:p w:rsidR="0055610B" w:rsidRPr="0055610B" w:rsidRDefault="0055610B" w:rsidP="00556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10B">
              <w:rPr>
                <w:rFonts w:ascii="Times New Roman" w:hAnsi="Times New Roman" w:cs="Times New Roman"/>
                <w:b/>
              </w:rPr>
              <w:t>TITOLI DI SERVIZIO</w:t>
            </w:r>
          </w:p>
        </w:tc>
      </w:tr>
      <w:tr w:rsidR="0055610B" w:rsidTr="0055610B">
        <w:tc>
          <w:tcPr>
            <w:tcW w:w="4889" w:type="dxa"/>
          </w:tcPr>
          <w:p w:rsidR="0055610B" w:rsidRPr="0055610B" w:rsidRDefault="0055610B" w:rsidP="00556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10B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89" w:type="dxa"/>
          </w:tcPr>
          <w:p w:rsidR="0055610B" w:rsidRPr="0055610B" w:rsidRDefault="0055610B" w:rsidP="00556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55610B" w:rsidTr="0055610B">
        <w:tc>
          <w:tcPr>
            <w:tcW w:w="4889" w:type="dxa"/>
          </w:tcPr>
          <w:p w:rsidR="0055610B" w:rsidRDefault="0055610B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mese o frazione di mese superiore a 15 giorni di servizio effettivamente prestato nel profilo di D.S.G.A.</w:t>
            </w:r>
          </w:p>
        </w:tc>
        <w:tc>
          <w:tcPr>
            <w:tcW w:w="4889" w:type="dxa"/>
          </w:tcPr>
          <w:p w:rsidR="0055610B" w:rsidRDefault="0055610B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856B5A" w:rsidTr="00856B5A">
        <w:trPr>
          <w:trHeight w:val="718"/>
        </w:trPr>
        <w:tc>
          <w:tcPr>
            <w:tcW w:w="4889" w:type="dxa"/>
            <w:vMerge w:val="restart"/>
          </w:tcPr>
          <w:p w:rsidR="00856B5A" w:rsidRDefault="00856B5A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il servizio prestato senza soluzione di continuità negli ultimi 3 anni nel profilo di D.S.G.A. </w:t>
            </w:r>
          </w:p>
          <w:p w:rsidR="00856B5A" w:rsidRPr="00856B5A" w:rsidRDefault="00856B5A" w:rsidP="00856B5A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B5A">
              <w:rPr>
                <w:rFonts w:ascii="Times New Roman" w:hAnsi="Times New Roman" w:cs="Times New Roman"/>
              </w:rPr>
              <w:t>Per ogni ulteriore anno di servizio entro il quinquennio</w:t>
            </w:r>
          </w:p>
          <w:p w:rsidR="00856B5A" w:rsidRPr="00856B5A" w:rsidRDefault="00856B5A" w:rsidP="00856B5A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B5A">
              <w:rPr>
                <w:rFonts w:ascii="Times New Roman" w:hAnsi="Times New Roman" w:cs="Times New Roman"/>
              </w:rPr>
              <w:t>Per ogni ulteriore anno di servizio oltre il quinquennio</w:t>
            </w:r>
          </w:p>
        </w:tc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856B5A" w:rsidTr="00856B5A">
        <w:trPr>
          <w:trHeight w:val="1048"/>
        </w:trPr>
        <w:tc>
          <w:tcPr>
            <w:tcW w:w="4889" w:type="dxa"/>
            <w:vMerge/>
          </w:tcPr>
          <w:p w:rsidR="00856B5A" w:rsidRDefault="00856B5A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56B5A" w:rsidTr="0055610B">
        <w:tc>
          <w:tcPr>
            <w:tcW w:w="4889" w:type="dxa"/>
            <w:vMerge/>
          </w:tcPr>
          <w:p w:rsidR="00856B5A" w:rsidRDefault="00856B5A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856B5A" w:rsidTr="0055610B"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mese o frazione di mese superiore a 15 giorni di servizio effettivamente prestato nel ruolo di responsabile amministrativo</w:t>
            </w:r>
          </w:p>
        </w:tc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56B5A" w:rsidTr="0055610B"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mese o frazione di mese superiore a 15 giorni di servizio effettivamente prestato nel profilo di assistente amministrativo</w:t>
            </w:r>
          </w:p>
        </w:tc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856B5A" w:rsidTr="0055610B"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mese o frazione di mese superiore a 15 giorni di servizio effettivamente prestato nel profilo di assistente tecnico</w:t>
            </w:r>
          </w:p>
        </w:tc>
        <w:tc>
          <w:tcPr>
            <w:tcW w:w="4889" w:type="dxa"/>
          </w:tcPr>
          <w:p w:rsidR="00856B5A" w:rsidRDefault="00856B5A" w:rsidP="005561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</w:tbl>
    <w:p w:rsidR="003D3325" w:rsidRDefault="003D3325" w:rsidP="00724B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6B5A" w:rsidRDefault="00856B5A" w:rsidP="00724B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6B5A" w:rsidRPr="00724B8D" w:rsidRDefault="00856B5A" w:rsidP="00724B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6D07" w:rsidRDefault="00496D07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281A" w:rsidRDefault="00E7281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281A" w:rsidRDefault="00E7281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6B5A" w:rsidRPr="0055610B" w:rsidTr="008F0188">
        <w:tc>
          <w:tcPr>
            <w:tcW w:w="9778" w:type="dxa"/>
            <w:gridSpan w:val="2"/>
          </w:tcPr>
          <w:p w:rsidR="00856B5A" w:rsidRPr="0055610B" w:rsidRDefault="00856B5A" w:rsidP="00856B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</w:t>
            </w:r>
          </w:p>
        </w:tc>
      </w:tr>
      <w:tr w:rsidR="00856B5A" w:rsidRPr="0055610B" w:rsidTr="008F0188">
        <w:tc>
          <w:tcPr>
            <w:tcW w:w="4889" w:type="dxa"/>
          </w:tcPr>
          <w:p w:rsidR="00856B5A" w:rsidRPr="0055610B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10B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89" w:type="dxa"/>
          </w:tcPr>
          <w:p w:rsidR="00856B5A" w:rsidRPr="0055610B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856B5A" w:rsidRPr="0055610B" w:rsidTr="008F0188">
        <w:tc>
          <w:tcPr>
            <w:tcW w:w="4889" w:type="dxa"/>
          </w:tcPr>
          <w:p w:rsidR="00856B5A" w:rsidRPr="00856B5A" w:rsidRDefault="00856B5A" w:rsidP="00856B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richiesta per l’accesso al profilo di area D di cui alla Tabella B allegata al vigente C.C.N.L. del comparto scuola </w:t>
            </w:r>
          </w:p>
        </w:tc>
        <w:tc>
          <w:tcPr>
            <w:tcW w:w="4889" w:type="dxa"/>
          </w:tcPr>
          <w:p w:rsidR="00856B5A" w:rsidRPr="00856B5A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B5A">
              <w:rPr>
                <w:rFonts w:ascii="Times New Roman" w:hAnsi="Times New Roman" w:cs="Times New Roman"/>
              </w:rPr>
              <w:t>10</w:t>
            </w:r>
          </w:p>
        </w:tc>
      </w:tr>
      <w:tr w:rsidR="00856B5A" w:rsidRPr="0055610B" w:rsidTr="008F0188">
        <w:tc>
          <w:tcPr>
            <w:tcW w:w="4889" w:type="dxa"/>
          </w:tcPr>
          <w:p w:rsidR="00856B5A" w:rsidRPr="00856B5A" w:rsidRDefault="00856B5A" w:rsidP="00856B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diversa da quella richiesta per l’accesso al profilo di area D di cui alla Tabella B allegata al vigente C.C.N.L. del comparto scuola</w:t>
            </w:r>
          </w:p>
        </w:tc>
        <w:tc>
          <w:tcPr>
            <w:tcW w:w="4889" w:type="dxa"/>
          </w:tcPr>
          <w:p w:rsidR="00856B5A" w:rsidRPr="00856B5A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6B5A">
              <w:rPr>
                <w:rFonts w:ascii="Times New Roman" w:hAnsi="Times New Roman" w:cs="Times New Roman"/>
              </w:rPr>
              <w:t>3</w:t>
            </w:r>
          </w:p>
        </w:tc>
      </w:tr>
      <w:tr w:rsidR="00856B5A" w:rsidRPr="0055610B" w:rsidTr="008F0188">
        <w:tc>
          <w:tcPr>
            <w:tcW w:w="4889" w:type="dxa"/>
          </w:tcPr>
          <w:p w:rsidR="00856B5A" w:rsidRDefault="00856B5A" w:rsidP="00856B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triennale richiesta per l’accesso al profilo di coordinatore amministrativo</w:t>
            </w:r>
          </w:p>
        </w:tc>
        <w:tc>
          <w:tcPr>
            <w:tcW w:w="4889" w:type="dxa"/>
          </w:tcPr>
          <w:p w:rsidR="00856B5A" w:rsidRPr="00856B5A" w:rsidRDefault="005A5600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56B5A" w:rsidRPr="0055610B" w:rsidTr="008F0188">
        <w:tc>
          <w:tcPr>
            <w:tcW w:w="4889" w:type="dxa"/>
          </w:tcPr>
          <w:p w:rsidR="00856B5A" w:rsidRDefault="00856B5A" w:rsidP="00856B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triennale diversa da quella richiesta per l’accesso al profilo di coordinatore amministrativo</w:t>
            </w:r>
          </w:p>
        </w:tc>
        <w:tc>
          <w:tcPr>
            <w:tcW w:w="4889" w:type="dxa"/>
          </w:tcPr>
          <w:p w:rsidR="00856B5A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</w:tbl>
    <w:p w:rsidR="00856B5A" w:rsidRDefault="00856B5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281A" w:rsidRDefault="00E7281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281A" w:rsidRDefault="00E7281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281A" w:rsidRDefault="00E7281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6B5A" w:rsidRPr="0055610B" w:rsidTr="008F0188">
        <w:tc>
          <w:tcPr>
            <w:tcW w:w="9778" w:type="dxa"/>
            <w:gridSpan w:val="2"/>
          </w:tcPr>
          <w:p w:rsidR="00856B5A" w:rsidRPr="0055610B" w:rsidRDefault="00856B5A" w:rsidP="00856B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</w:t>
            </w:r>
            <w:r w:rsidR="000C4F9A">
              <w:rPr>
                <w:rFonts w:ascii="Times New Roman" w:hAnsi="Times New Roman" w:cs="Times New Roman"/>
                <w:b/>
              </w:rPr>
              <w:t>PROFESSIONALI</w:t>
            </w:r>
          </w:p>
        </w:tc>
      </w:tr>
      <w:tr w:rsidR="00856B5A" w:rsidRPr="0055610B" w:rsidTr="008F0188">
        <w:tc>
          <w:tcPr>
            <w:tcW w:w="4889" w:type="dxa"/>
          </w:tcPr>
          <w:p w:rsidR="00856B5A" w:rsidRPr="0055610B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10B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89" w:type="dxa"/>
          </w:tcPr>
          <w:p w:rsidR="00856B5A" w:rsidRPr="0055610B" w:rsidRDefault="00856B5A" w:rsidP="008F0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0C4F9A" w:rsidRPr="0055610B" w:rsidTr="000C4F9A">
        <w:trPr>
          <w:trHeight w:val="1771"/>
        </w:trPr>
        <w:tc>
          <w:tcPr>
            <w:tcW w:w="4889" w:type="dxa"/>
            <w:vMerge w:val="restart"/>
          </w:tcPr>
          <w:p w:rsidR="000C4F9A" w:rsidRPr="000C4F9A" w:rsidRDefault="000C4F9A" w:rsidP="000C4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Frequenza certificata di attività di formazione promosse dall’Amministrazione, dalle scuole e/o da Enti accreditati o riconosciuti con provvedimento dell’Amministrazione ( punteggio massimo riconoscibile non può superare 0,30 punti):</w:t>
            </w:r>
          </w:p>
          <w:p w:rsidR="000C4F9A" w:rsidRPr="000C4F9A" w:rsidRDefault="000C4F9A" w:rsidP="000C4F9A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4F9A">
              <w:rPr>
                <w:rFonts w:ascii="Times New Roman" w:hAnsi="Times New Roman" w:cs="Times New Roman"/>
              </w:rPr>
              <w:t xml:space="preserve"> Di durata</w:t>
            </w:r>
            <w:r>
              <w:rPr>
                <w:rFonts w:ascii="Times New Roman" w:hAnsi="Times New Roman" w:cs="Times New Roman"/>
              </w:rPr>
              <w:t xml:space="preserve"> inferiore</w:t>
            </w:r>
            <w:r w:rsidRPr="000C4F9A">
              <w:rPr>
                <w:rFonts w:ascii="Times New Roman" w:hAnsi="Times New Roman" w:cs="Times New Roman"/>
              </w:rPr>
              <w:t xml:space="preserve"> a 20 ore</w:t>
            </w:r>
          </w:p>
          <w:p w:rsidR="000C4F9A" w:rsidRPr="000C4F9A" w:rsidRDefault="000C4F9A" w:rsidP="000C4F9A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durata superiore a 20 ore</w:t>
            </w:r>
          </w:p>
        </w:tc>
        <w:tc>
          <w:tcPr>
            <w:tcW w:w="4889" w:type="dxa"/>
          </w:tcPr>
          <w:p w:rsidR="000C4F9A" w:rsidRPr="000C4F9A" w:rsidRDefault="000C4F9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9A" w:rsidRPr="0055610B" w:rsidTr="000C4F9A">
        <w:trPr>
          <w:trHeight w:val="563"/>
        </w:trPr>
        <w:tc>
          <w:tcPr>
            <w:tcW w:w="4889" w:type="dxa"/>
            <w:vMerge/>
          </w:tcPr>
          <w:p w:rsidR="000C4F9A" w:rsidRPr="000C4F9A" w:rsidRDefault="000C4F9A" w:rsidP="000C4F9A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C4F9A" w:rsidRPr="000C4F9A" w:rsidRDefault="000C4F9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0C4F9A" w:rsidRPr="0055610B" w:rsidTr="008F0188">
        <w:tc>
          <w:tcPr>
            <w:tcW w:w="4889" w:type="dxa"/>
            <w:vMerge/>
          </w:tcPr>
          <w:p w:rsidR="000C4F9A" w:rsidRPr="000C4F9A" w:rsidRDefault="000C4F9A" w:rsidP="000C4F9A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C4F9A" w:rsidRPr="000C4F9A" w:rsidRDefault="000C4F9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C4F9A" w:rsidRPr="0055610B" w:rsidTr="008F0188">
        <w:tc>
          <w:tcPr>
            <w:tcW w:w="4889" w:type="dxa"/>
          </w:tcPr>
          <w:p w:rsidR="000C4F9A" w:rsidRPr="000C4F9A" w:rsidRDefault="000C4F9A" w:rsidP="000C4F9A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Titolarità nella 2^ posizione economica di cui all’art. 2 della sequenza contrattuale del 25 luglio 2008</w:t>
            </w:r>
          </w:p>
        </w:tc>
        <w:tc>
          <w:tcPr>
            <w:tcW w:w="4889" w:type="dxa"/>
          </w:tcPr>
          <w:p w:rsidR="000C4F9A" w:rsidRPr="000C4F9A" w:rsidRDefault="000C4F9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4F9A" w:rsidRPr="0055610B" w:rsidTr="008F0188">
        <w:tc>
          <w:tcPr>
            <w:tcW w:w="4889" w:type="dxa"/>
          </w:tcPr>
          <w:p w:rsidR="000C4F9A" w:rsidRPr="000C4F9A" w:rsidRDefault="000C4F9A" w:rsidP="000C4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Inclusione nella graduatoria per il conseguimento </w:t>
            </w:r>
            <w:r>
              <w:rPr>
                <w:rFonts w:ascii="Times New Roman" w:hAnsi="Times New Roman" w:cs="Times New Roman"/>
              </w:rPr>
              <w:lastRenderedPageBreak/>
              <w:t>della 2^ posizione economica di cui all’art. 2 della sequenza contrattuale del 25 luglio 2008</w:t>
            </w:r>
          </w:p>
        </w:tc>
        <w:tc>
          <w:tcPr>
            <w:tcW w:w="4889" w:type="dxa"/>
          </w:tcPr>
          <w:p w:rsidR="000C4F9A" w:rsidRPr="000C4F9A" w:rsidRDefault="000C4F9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0C4F9A" w:rsidRPr="0055610B" w:rsidTr="008F0188">
        <w:tc>
          <w:tcPr>
            <w:tcW w:w="4889" w:type="dxa"/>
          </w:tcPr>
          <w:p w:rsidR="000C4F9A" w:rsidRPr="000C4F9A" w:rsidRDefault="000C4F9A" w:rsidP="000C4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Superamento della selezione per l’accesso alla mobilità professionale relativo </w:t>
            </w:r>
            <w:r w:rsidR="00E7281A">
              <w:rPr>
                <w:rFonts w:ascii="Times New Roman" w:hAnsi="Times New Roman" w:cs="Times New Roman"/>
              </w:rPr>
              <w:t>all’area D</w:t>
            </w:r>
          </w:p>
        </w:tc>
        <w:tc>
          <w:tcPr>
            <w:tcW w:w="4889" w:type="dxa"/>
          </w:tcPr>
          <w:p w:rsidR="000C4F9A" w:rsidRPr="000C4F9A" w:rsidRDefault="00E7281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4F9A" w:rsidRPr="0055610B" w:rsidTr="008F0188">
        <w:tc>
          <w:tcPr>
            <w:tcW w:w="4889" w:type="dxa"/>
          </w:tcPr>
          <w:p w:rsidR="000C4F9A" w:rsidRPr="000C4F9A" w:rsidRDefault="00E7281A" w:rsidP="000C4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Inclusione nella graduatoria per il conseguimento della 1^ posizione economica di cui all’art. 7 della sequenza contrattuale del 7 dicembre 2005</w:t>
            </w:r>
          </w:p>
        </w:tc>
        <w:tc>
          <w:tcPr>
            <w:tcW w:w="4889" w:type="dxa"/>
          </w:tcPr>
          <w:p w:rsidR="000C4F9A" w:rsidRPr="000C4F9A" w:rsidRDefault="00E7281A" w:rsidP="008F0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856B5A" w:rsidRDefault="00856B5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6B5A" w:rsidRDefault="00856B5A" w:rsidP="00496D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448A1" w:rsidRDefault="000448A1" w:rsidP="0061716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716F" w:rsidRDefault="0061716F" w:rsidP="001E20FE">
      <w:pPr>
        <w:spacing w:after="0"/>
        <w:jc w:val="both"/>
        <w:rPr>
          <w:rFonts w:ascii="Times New Roman" w:hAnsi="Times New Roman" w:cs="Times New Roman"/>
        </w:rPr>
      </w:pPr>
    </w:p>
    <w:p w:rsidR="0061716F" w:rsidRPr="0061716F" w:rsidRDefault="0061716F" w:rsidP="001E20FE">
      <w:pPr>
        <w:spacing w:after="0"/>
        <w:jc w:val="both"/>
        <w:rPr>
          <w:rFonts w:ascii="Times New Roman" w:hAnsi="Times New Roman" w:cs="Times New Roman"/>
        </w:rPr>
      </w:pPr>
    </w:p>
    <w:p w:rsidR="00281FD3" w:rsidRPr="00281FD3" w:rsidRDefault="00281FD3" w:rsidP="00281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7DA" w:rsidRDefault="00F157DA" w:rsidP="00B068E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827AC" w:rsidRPr="00B068E6" w:rsidRDefault="000827AC" w:rsidP="00B068E6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0827AC" w:rsidRPr="00B068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86" w:rsidRDefault="00833E86" w:rsidP="00122B75">
      <w:pPr>
        <w:spacing w:after="0" w:line="240" w:lineRule="auto"/>
      </w:pPr>
      <w:r>
        <w:separator/>
      </w:r>
    </w:p>
  </w:endnote>
  <w:endnote w:type="continuationSeparator" w:id="0">
    <w:p w:rsidR="00833E86" w:rsidRDefault="00833E86" w:rsidP="0012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75" w:rsidRPr="00122B75" w:rsidRDefault="00122B75" w:rsidP="00122B75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</w:pPr>
    <w:r w:rsidRPr="00122B75"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>Piazza G. Galilei,36 - 09128 Cagliari</w:t>
    </w:r>
  </w:p>
  <w:p w:rsidR="00122B75" w:rsidRPr="00122B75" w:rsidRDefault="006F117F" w:rsidP="00122B75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>tel.:   070/ 65004100</w:t>
    </w:r>
    <w:r w:rsidR="00122B75" w:rsidRPr="00122B75"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 xml:space="preserve">  </w:t>
    </w:r>
  </w:p>
  <w:p w:rsidR="00122B75" w:rsidRDefault="00122B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86" w:rsidRDefault="00833E86" w:rsidP="00122B75">
      <w:pPr>
        <w:spacing w:after="0" w:line="240" w:lineRule="auto"/>
      </w:pPr>
      <w:r>
        <w:separator/>
      </w:r>
    </w:p>
  </w:footnote>
  <w:footnote w:type="continuationSeparator" w:id="0">
    <w:p w:rsidR="00833E86" w:rsidRDefault="00833E86" w:rsidP="0012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75" w:rsidRPr="00122B75" w:rsidRDefault="00122B75" w:rsidP="00122B75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B75">
      <w:rPr>
        <w:rFonts w:ascii="Times New Roman" w:eastAsia="Times New Roman" w:hAnsi="Times New Roman" w:cs="Times New Roman"/>
        <w:sz w:val="24"/>
        <w:szCs w:val="24"/>
        <w:lang w:eastAsia="it-IT"/>
      </w:rPr>
      <w:br w:type="textWrapping" w:clear="all"/>
    </w:r>
  </w:p>
  <w:p w:rsidR="00122B75" w:rsidRPr="00122B75" w:rsidRDefault="00122B75" w:rsidP="00122B75">
    <w:pPr>
      <w:tabs>
        <w:tab w:val="center" w:pos="4819"/>
        <w:tab w:val="right" w:pos="9638"/>
      </w:tabs>
      <w:spacing w:after="0" w:line="192" w:lineRule="auto"/>
      <w:jc w:val="center"/>
      <w:rPr>
        <w:rFonts w:ascii="Times New Roman" w:eastAsia="Times New Roman" w:hAnsi="Times New Roman" w:cs="Times New Roman"/>
        <w:sz w:val="52"/>
        <w:szCs w:val="52"/>
        <w:lang w:eastAsia="it-IT"/>
      </w:rPr>
    </w:pPr>
    <w:r w:rsidRPr="00122B75">
      <w:rPr>
        <w:rFonts w:ascii="English111 Adagio BT" w:eastAsia="Times New Roman" w:hAnsi="English111 Adagio BT" w:cs="English111 Adagio BT"/>
        <w:sz w:val="52"/>
        <w:szCs w:val="52"/>
        <w:lang w:eastAsia="it-IT"/>
      </w:rPr>
      <w:t>Ministero dell’Istruzione, dell’Università e della Ricerca</w:t>
    </w:r>
  </w:p>
  <w:p w:rsidR="00122B75" w:rsidRPr="00122B75" w:rsidRDefault="00122B75" w:rsidP="00122B75">
    <w:pPr>
      <w:tabs>
        <w:tab w:val="center" w:pos="4819"/>
        <w:tab w:val="right" w:pos="9638"/>
      </w:tabs>
      <w:spacing w:after="0" w:line="192" w:lineRule="auto"/>
      <w:jc w:val="center"/>
      <w:rPr>
        <w:rFonts w:ascii="English111 Adagio BT" w:eastAsia="Times New Roman" w:hAnsi="English111 Adagio BT" w:cs="English111 Adagio BT"/>
        <w:sz w:val="36"/>
        <w:szCs w:val="36"/>
        <w:lang w:eastAsia="it-IT"/>
      </w:rPr>
    </w:pPr>
    <w:r w:rsidRPr="00122B75">
      <w:rPr>
        <w:rFonts w:ascii="English111 Adagio BT" w:eastAsia="Times New Roman" w:hAnsi="English111 Adagio BT" w:cs="English111 Adagio BT"/>
        <w:sz w:val="36"/>
        <w:szCs w:val="36"/>
        <w:lang w:eastAsia="it-IT"/>
      </w:rPr>
      <w:t>Ufficio Scolastico Regionale per la Sardegna</w:t>
    </w:r>
  </w:p>
  <w:p w:rsidR="00122B75" w:rsidRDefault="00122B75" w:rsidP="00122B75">
    <w:pPr>
      <w:tabs>
        <w:tab w:val="center" w:pos="4819"/>
        <w:tab w:val="right" w:pos="9638"/>
      </w:tabs>
      <w:spacing w:after="0" w:line="240" w:lineRule="auto"/>
      <w:jc w:val="center"/>
      <w:rPr>
        <w:rFonts w:ascii="English111 Adagio BT" w:eastAsia="Times New Roman" w:hAnsi="English111 Adagio BT" w:cs="English111 Adagio BT"/>
        <w:sz w:val="36"/>
        <w:szCs w:val="36"/>
        <w:lang w:eastAsia="it-IT"/>
      </w:rPr>
    </w:pPr>
    <w:r w:rsidRPr="00122B75">
      <w:rPr>
        <w:rFonts w:ascii="English111 Adagio BT" w:eastAsia="Times New Roman" w:hAnsi="English111 Adagio BT" w:cs="English111 Adagio BT"/>
        <w:sz w:val="36"/>
        <w:szCs w:val="36"/>
        <w:lang w:eastAsia="it-IT"/>
      </w:rPr>
      <w:t>Direzione Generale</w:t>
    </w:r>
  </w:p>
  <w:p w:rsidR="004952B0" w:rsidRPr="00122B75" w:rsidRDefault="004952B0" w:rsidP="004952B0">
    <w:pPr>
      <w:tabs>
        <w:tab w:val="center" w:pos="4819"/>
        <w:tab w:val="right" w:pos="9638"/>
      </w:tabs>
      <w:spacing w:after="0" w:line="240" w:lineRule="auto"/>
      <w:jc w:val="center"/>
      <w:rPr>
        <w:rFonts w:ascii="English111 Adagio BT" w:eastAsia="Times New Roman" w:hAnsi="English111 Adagio BT" w:cs="English111 Adagio BT"/>
        <w:sz w:val="36"/>
        <w:szCs w:val="36"/>
        <w:lang w:eastAsia="it-IT"/>
      </w:rPr>
    </w:pPr>
    <w:r>
      <w:rPr>
        <w:rFonts w:ascii="English111 Adagio BT" w:eastAsia="Times New Roman" w:hAnsi="English111 Adagio BT" w:cs="English111 Adagio BT"/>
        <w:sz w:val="36"/>
        <w:szCs w:val="36"/>
        <w:lang w:eastAsia="it-IT"/>
      </w:rPr>
      <w:t>Ufficio primo</w:t>
    </w:r>
  </w:p>
  <w:p w:rsidR="00122B75" w:rsidRDefault="00122B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F77"/>
    <w:multiLevelType w:val="hybridMultilevel"/>
    <w:tmpl w:val="288008FA"/>
    <w:lvl w:ilvl="0" w:tplc="E1FAF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F5D94"/>
    <w:multiLevelType w:val="hybridMultilevel"/>
    <w:tmpl w:val="2ACA07AE"/>
    <w:lvl w:ilvl="0" w:tplc="7A128D52">
      <w:start w:val="4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A49EF"/>
    <w:multiLevelType w:val="hybridMultilevel"/>
    <w:tmpl w:val="89529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DB"/>
    <w:rsid w:val="00011724"/>
    <w:rsid w:val="000448A1"/>
    <w:rsid w:val="000827AC"/>
    <w:rsid w:val="000B0E3B"/>
    <w:rsid w:val="000B4672"/>
    <w:rsid w:val="000C4F9A"/>
    <w:rsid w:val="00122B75"/>
    <w:rsid w:val="001E20FE"/>
    <w:rsid w:val="001F5325"/>
    <w:rsid w:val="00203A2C"/>
    <w:rsid w:val="00232213"/>
    <w:rsid w:val="002344E1"/>
    <w:rsid w:val="00265077"/>
    <w:rsid w:val="00267EBB"/>
    <w:rsid w:val="002710C8"/>
    <w:rsid w:val="00281FD3"/>
    <w:rsid w:val="002B2770"/>
    <w:rsid w:val="002C57CA"/>
    <w:rsid w:val="003029DB"/>
    <w:rsid w:val="00357BD0"/>
    <w:rsid w:val="003A7927"/>
    <w:rsid w:val="003D3325"/>
    <w:rsid w:val="00432561"/>
    <w:rsid w:val="004347D0"/>
    <w:rsid w:val="00474D16"/>
    <w:rsid w:val="004952B0"/>
    <w:rsid w:val="00496D07"/>
    <w:rsid w:val="004F6915"/>
    <w:rsid w:val="0050689D"/>
    <w:rsid w:val="0055610B"/>
    <w:rsid w:val="005A3087"/>
    <w:rsid w:val="005A5600"/>
    <w:rsid w:val="005C1D14"/>
    <w:rsid w:val="0061716F"/>
    <w:rsid w:val="006668E3"/>
    <w:rsid w:val="00690AE2"/>
    <w:rsid w:val="006A3DCB"/>
    <w:rsid w:val="006A5068"/>
    <w:rsid w:val="006B279F"/>
    <w:rsid w:val="006F117F"/>
    <w:rsid w:val="00716333"/>
    <w:rsid w:val="00724B8D"/>
    <w:rsid w:val="00770BC7"/>
    <w:rsid w:val="007A10B7"/>
    <w:rsid w:val="007D3E32"/>
    <w:rsid w:val="008048F3"/>
    <w:rsid w:val="00833E86"/>
    <w:rsid w:val="008403CD"/>
    <w:rsid w:val="00856B5A"/>
    <w:rsid w:val="00856B7A"/>
    <w:rsid w:val="00875A65"/>
    <w:rsid w:val="0090305A"/>
    <w:rsid w:val="009911E2"/>
    <w:rsid w:val="00A80123"/>
    <w:rsid w:val="00B068E6"/>
    <w:rsid w:val="00B53CB5"/>
    <w:rsid w:val="00B7699C"/>
    <w:rsid w:val="00B8627F"/>
    <w:rsid w:val="00B9376A"/>
    <w:rsid w:val="00BB31E7"/>
    <w:rsid w:val="00BC1939"/>
    <w:rsid w:val="00BC278E"/>
    <w:rsid w:val="00BF6CE0"/>
    <w:rsid w:val="00C83178"/>
    <w:rsid w:val="00C86DE4"/>
    <w:rsid w:val="00CA19E9"/>
    <w:rsid w:val="00CC7EAE"/>
    <w:rsid w:val="00D42A41"/>
    <w:rsid w:val="00D71695"/>
    <w:rsid w:val="00D807BA"/>
    <w:rsid w:val="00DC3D68"/>
    <w:rsid w:val="00DE0B2E"/>
    <w:rsid w:val="00DF7094"/>
    <w:rsid w:val="00E45FFB"/>
    <w:rsid w:val="00E53D7D"/>
    <w:rsid w:val="00E7281A"/>
    <w:rsid w:val="00E851B2"/>
    <w:rsid w:val="00EC5969"/>
    <w:rsid w:val="00F01D03"/>
    <w:rsid w:val="00F14018"/>
    <w:rsid w:val="00F157DA"/>
    <w:rsid w:val="00F35540"/>
    <w:rsid w:val="00F55C1D"/>
    <w:rsid w:val="00F67C59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75"/>
  </w:style>
  <w:style w:type="paragraph" w:styleId="Pidipagina">
    <w:name w:val="footer"/>
    <w:basedOn w:val="Normale"/>
    <w:link w:val="PidipaginaCarattere"/>
    <w:uiPriority w:val="99"/>
    <w:unhideWhenUsed/>
    <w:rsid w:val="0012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75"/>
  </w:style>
  <w:style w:type="paragraph" w:styleId="Paragrafoelenco">
    <w:name w:val="List Paragraph"/>
    <w:basedOn w:val="Normale"/>
    <w:uiPriority w:val="34"/>
    <w:qFormat/>
    <w:rsid w:val="00474D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75"/>
  </w:style>
  <w:style w:type="paragraph" w:styleId="Pidipagina">
    <w:name w:val="footer"/>
    <w:basedOn w:val="Normale"/>
    <w:link w:val="PidipaginaCarattere"/>
    <w:uiPriority w:val="99"/>
    <w:unhideWhenUsed/>
    <w:rsid w:val="0012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75"/>
  </w:style>
  <w:style w:type="paragraph" w:styleId="Paragrafoelenco">
    <w:name w:val="List Paragraph"/>
    <w:basedOn w:val="Normale"/>
    <w:uiPriority w:val="34"/>
    <w:qFormat/>
    <w:rsid w:val="00474D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2018-07-31T12:18:00Z</cp:lastPrinted>
  <dcterms:created xsi:type="dcterms:W3CDTF">2019-07-22T15:09:00Z</dcterms:created>
  <dcterms:modified xsi:type="dcterms:W3CDTF">2019-07-22T15:09:00Z</dcterms:modified>
</cp:coreProperties>
</file>